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60B" w:rsidRDefault="007A660B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noProof/>
          <w:sz w:val="28"/>
          <w:szCs w:val="28"/>
        </w:rPr>
        <w:drawing>
          <wp:inline distT="0" distB="0" distL="0" distR="0">
            <wp:extent cx="5940425" cy="838929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60B" w:rsidRDefault="007A660B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</w:p>
    <w:p w:rsidR="007A660B" w:rsidRDefault="007A660B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bookmarkStart w:id="0" w:name="_GoBack"/>
      <w:bookmarkEnd w:id="0"/>
      <w:r w:rsidRPr="003B142D">
        <w:rPr>
          <w:rFonts w:eastAsia="Times New Roman"/>
          <w:sz w:val="28"/>
          <w:szCs w:val="28"/>
        </w:rPr>
        <w:lastRenderedPageBreak/>
        <w:t>-  основные направления образовательной деятель</w:t>
      </w:r>
      <w:r w:rsidRPr="003B142D">
        <w:rPr>
          <w:rFonts w:eastAsia="Times New Roman"/>
          <w:sz w:val="28"/>
          <w:szCs w:val="28"/>
        </w:rPr>
        <w:softHyphen/>
        <w:t>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МБДОУ совместно с семьями  воспитанников.</w:t>
      </w:r>
    </w:p>
    <w:p w:rsidR="00C07BEA" w:rsidRPr="003B142D" w:rsidRDefault="00C07BEA" w:rsidP="00C07BEA">
      <w:pPr>
        <w:tabs>
          <w:tab w:val="left" w:pos="993"/>
        </w:tabs>
        <w:rPr>
          <w:rFonts w:eastAsia="Times New Roman"/>
          <w:b/>
          <w:bCs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2.2. Педагогический совет осуществляет: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- изучение и обсуждение нормативных правовых документов в сфере дошкольного образования;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C07BEA" w:rsidRPr="003B142D" w:rsidRDefault="00C07BEA" w:rsidP="00C07BEA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 анализ результатов педагогической диагностики;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sz w:val="28"/>
          <w:szCs w:val="28"/>
        </w:rPr>
        <w:t xml:space="preserve">- анализ </w:t>
      </w:r>
      <w:r w:rsidRPr="003B142D">
        <w:rPr>
          <w:rFonts w:eastAsia="Times New Roman"/>
          <w:sz w:val="28"/>
          <w:szCs w:val="28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sz w:val="28"/>
          <w:szCs w:val="28"/>
        </w:rPr>
        <w:t xml:space="preserve">- </w:t>
      </w:r>
      <w:proofErr w:type="gramStart"/>
      <w:r w:rsidRPr="003B142D">
        <w:rPr>
          <w:rFonts w:eastAsia="Times New Roman"/>
          <w:sz w:val="28"/>
          <w:szCs w:val="28"/>
        </w:rPr>
        <w:t>контроль за</w:t>
      </w:r>
      <w:proofErr w:type="gramEnd"/>
      <w:r w:rsidRPr="003B142D">
        <w:rPr>
          <w:rFonts w:eastAsia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контроль реализации своих решений, соблюдения локальных нормативных актов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организацию методической работы, </w:t>
      </w:r>
      <w:r w:rsidRPr="003B142D">
        <w:rPr>
          <w:sz w:val="28"/>
          <w:szCs w:val="28"/>
        </w:rPr>
        <w:t>в том числе участие в организации и проведении методических мероприятий.</w:t>
      </w:r>
    </w:p>
    <w:p w:rsidR="00C07BEA" w:rsidRPr="003B142D" w:rsidRDefault="00C07BEA" w:rsidP="00C07BEA">
      <w:pPr>
        <w:tabs>
          <w:tab w:val="left" w:pos="993"/>
        </w:tabs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2.3. Педагогический совет участвует: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основной общеобразовательной программы дошкольного образования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lastRenderedPageBreak/>
        <w:t>- в разработке программы развития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различных программ и планов развития МБДОУ, в том числе долгосрочных, среднесрочных и краткосрочных;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локальных нормативных актов МБДОУ, регламентирующих организацию образовательного процесса;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создании развивающей предметно-пространственной среды МБДОУ.</w:t>
      </w:r>
    </w:p>
    <w:p w:rsidR="00C07BEA" w:rsidRPr="003B142D" w:rsidRDefault="00C07BEA" w:rsidP="00C07BEA">
      <w:pPr>
        <w:tabs>
          <w:tab w:val="left" w:pos="993"/>
        </w:tabs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2.4.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заслушивает: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отчет заведующего МБДОУ с анализом работы за учебный год;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>- отчеты педагогических работников;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доклады представителей организаций и учреж</w:t>
      </w:r>
      <w:r w:rsidRPr="003B142D">
        <w:rPr>
          <w:rFonts w:eastAsia="Times New Roman"/>
          <w:sz w:val="28"/>
          <w:szCs w:val="28"/>
        </w:rPr>
        <w:softHyphen/>
        <w:t>дений, взаимодействующих с МБДОУ по вопросам образования;</w:t>
      </w:r>
    </w:p>
    <w:p w:rsidR="00C07BEA" w:rsidRPr="003B142D" w:rsidRDefault="00C07BEA" w:rsidP="00C07BEA">
      <w:pPr>
        <w:tabs>
          <w:tab w:val="left" w:pos="993"/>
        </w:tabs>
        <w:jc w:val="both"/>
        <w:rPr>
          <w:color w:val="000000"/>
          <w:sz w:val="28"/>
          <w:szCs w:val="28"/>
        </w:rPr>
      </w:pPr>
      <w:r w:rsidRPr="003B142D">
        <w:rPr>
          <w:sz w:val="28"/>
          <w:szCs w:val="28"/>
        </w:rPr>
        <w:t xml:space="preserve">- итоговые </w:t>
      </w:r>
      <w:r w:rsidRPr="003B142D">
        <w:rPr>
          <w:color w:val="000000"/>
          <w:sz w:val="28"/>
          <w:szCs w:val="28"/>
        </w:rPr>
        <w:t>документы контрольно-надзорных органов о результатах контрольно-надзорных мероприятий.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2.5.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принимает: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основную общеобразовательную программу дошкольного образования МБДОУ;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программу развития МБДОУ;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план работы МБДОУ на учебный год;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 xml:space="preserve">- локальные нормативные акты МБДОУ, регламентирующие организацию образовательного процесса.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b/>
          <w:bCs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2.6.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принимает решения: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b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об организации и проведении</w:t>
      </w:r>
      <w:r w:rsidRPr="003B142D">
        <w:rPr>
          <w:rFonts w:eastAsia="Times New Roman"/>
          <w:b/>
          <w:bCs/>
          <w:sz w:val="28"/>
          <w:szCs w:val="28"/>
        </w:rPr>
        <w:t xml:space="preserve"> </w:t>
      </w:r>
      <w:r w:rsidRPr="003B142D">
        <w:rPr>
          <w:rFonts w:eastAsia="Times New Roman"/>
          <w:sz w:val="28"/>
          <w:szCs w:val="28"/>
        </w:rPr>
        <w:t>праздников и мероприятий в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о награждении, поощрении педагогических работников МБДОУ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sz w:val="28"/>
          <w:szCs w:val="28"/>
        </w:rPr>
        <w:t>- о представлении педагогических работников МБДОУ к награждению отраслевыми и ведомственными наградами;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о создании временных творческих объединений с приглашением специалистов различного профиля**. 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</w:p>
    <w:p w:rsidR="00C07BEA" w:rsidRPr="003B142D" w:rsidRDefault="00C07BEA" w:rsidP="00C07BEA">
      <w:pPr>
        <w:tabs>
          <w:tab w:val="left" w:pos="993"/>
        </w:tabs>
        <w:rPr>
          <w:rFonts w:eastAsia="Times New Roman"/>
          <w:sz w:val="28"/>
          <w:szCs w:val="28"/>
        </w:rPr>
      </w:pPr>
      <w:bookmarkStart w:id="1" w:name="a4"/>
      <w:bookmarkEnd w:id="1"/>
      <w:r>
        <w:rPr>
          <w:rFonts w:eastAsia="Times New Roman"/>
          <w:b/>
          <w:bCs/>
          <w:sz w:val="28"/>
          <w:szCs w:val="28"/>
        </w:rPr>
        <w:t>4. Права педагогического совета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4.1. В соответствии со своей компетенцией, установленной настоящим Положением, педагогический совет имеет право: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обращаться</w:t>
      </w:r>
      <w:r w:rsidRPr="003B142D">
        <w:rPr>
          <w:rFonts w:eastAsia="Times New Roman"/>
          <w:sz w:val="28"/>
          <w:szCs w:val="28"/>
        </w:rPr>
        <w:t xml:space="preserve">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приглашать на свои заседания</w:t>
      </w:r>
      <w:r w:rsidRPr="003B142D">
        <w:rPr>
          <w:rFonts w:eastAsia="Times New Roman"/>
          <w:sz w:val="28"/>
          <w:szCs w:val="28"/>
        </w:rPr>
        <w:t xml:space="preserve"> любых специалистов для получения квалифициро</w:t>
      </w:r>
      <w:r w:rsidRPr="003B142D">
        <w:rPr>
          <w:rFonts w:eastAsia="Times New Roman"/>
          <w:sz w:val="28"/>
          <w:szCs w:val="28"/>
        </w:rPr>
        <w:softHyphen/>
        <w:t>ванных консультаций;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разрабатывать основную общеобразовательную программу дошкольного образования МБДОУ, программу развития МБДОУ;</w:t>
      </w:r>
    </w:p>
    <w:p w:rsidR="00C07BEA" w:rsidRPr="000066F9" w:rsidRDefault="00C07BEA" w:rsidP="00C07BEA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вносить изменения в содержание документов, разрабатываемых и принимаемых педагогическим советом;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</w:rPr>
      </w:pPr>
      <w:r w:rsidRPr="000066F9">
        <w:rPr>
          <w:rFonts w:eastAsia="Times New Roman"/>
          <w:bCs/>
          <w:sz w:val="28"/>
          <w:szCs w:val="28"/>
        </w:rPr>
        <w:t>- давать разъяснения и принимать меры по</w:t>
      </w:r>
      <w:r w:rsidRPr="003B142D">
        <w:rPr>
          <w:rFonts w:eastAsia="Times New Roman"/>
          <w:sz w:val="28"/>
          <w:szCs w:val="28"/>
        </w:rPr>
        <w:t xml:space="preserve"> рассматриваемым обращениям, по соблюдению локальных актов 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lastRenderedPageBreak/>
        <w:t xml:space="preserve">- </w:t>
      </w:r>
      <w:r w:rsidRPr="000066F9">
        <w:rPr>
          <w:rFonts w:eastAsia="Times New Roman"/>
          <w:bCs/>
          <w:sz w:val="28"/>
          <w:szCs w:val="28"/>
        </w:rPr>
        <w:t>рекомендовать</w:t>
      </w:r>
      <w:r w:rsidRPr="003B142D">
        <w:rPr>
          <w:rFonts w:eastAsia="Times New Roman"/>
          <w:b/>
          <w:bCs/>
          <w:sz w:val="28"/>
          <w:szCs w:val="28"/>
        </w:rPr>
        <w:t xml:space="preserve"> </w:t>
      </w:r>
      <w:r w:rsidRPr="003B142D">
        <w:rPr>
          <w:rFonts w:eastAsia="Times New Roman"/>
          <w:sz w:val="28"/>
          <w:szCs w:val="28"/>
        </w:rPr>
        <w:t>разработки педагогических работников МБДОУ  к публикации;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 xml:space="preserve">рекомендовать </w:t>
      </w:r>
      <w:r w:rsidRPr="003B142D">
        <w:rPr>
          <w:rFonts w:eastAsia="Times New Roman"/>
          <w:sz w:val="28"/>
          <w:szCs w:val="28"/>
        </w:rPr>
        <w:t>работникам МБДОУ повышение квалификации;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 xml:space="preserve">рекомендовать </w:t>
      </w:r>
      <w:r w:rsidRPr="003B142D">
        <w:rPr>
          <w:rFonts w:eastAsia="Times New Roman"/>
          <w:sz w:val="28"/>
          <w:szCs w:val="28"/>
        </w:rPr>
        <w:t>представителей МБДОУ  для участи</w:t>
      </w:r>
      <w:r>
        <w:rPr>
          <w:rFonts w:eastAsia="Times New Roman"/>
          <w:sz w:val="28"/>
          <w:szCs w:val="28"/>
        </w:rPr>
        <w:t>я в профессиональных конкурсах</w:t>
      </w:r>
      <w:r w:rsidRPr="003B142D">
        <w:rPr>
          <w:rFonts w:eastAsia="Times New Roman"/>
          <w:sz w:val="28"/>
          <w:szCs w:val="28"/>
        </w:rPr>
        <w:t>.</w:t>
      </w:r>
      <w:r w:rsidRPr="003B142D">
        <w:rPr>
          <w:rFonts w:eastAsia="Times New Roman"/>
          <w:sz w:val="28"/>
          <w:szCs w:val="28"/>
        </w:rPr>
        <w:br/>
      </w:r>
    </w:p>
    <w:p w:rsidR="00C07BEA" w:rsidRPr="003B142D" w:rsidRDefault="00C07BEA" w:rsidP="00C07BEA">
      <w:pPr>
        <w:tabs>
          <w:tab w:val="left" w:pos="993"/>
        </w:tabs>
        <w:rPr>
          <w:rFonts w:eastAsia="Times New Roman"/>
          <w:sz w:val="28"/>
          <w:szCs w:val="28"/>
        </w:rPr>
      </w:pPr>
      <w:bookmarkStart w:id="2" w:name="a5"/>
      <w:bookmarkEnd w:id="2"/>
      <w:r w:rsidRPr="003B142D">
        <w:rPr>
          <w:rFonts w:eastAsia="Times New Roman"/>
          <w:b/>
          <w:bCs/>
          <w:sz w:val="28"/>
          <w:szCs w:val="28"/>
        </w:rPr>
        <w:t>5. Ответственность педагогического совета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5.1. Педагогический совет несет ответственность </w:t>
      </w:r>
      <w:proofErr w:type="gramStart"/>
      <w:r w:rsidRPr="003B142D">
        <w:rPr>
          <w:rFonts w:eastAsia="Times New Roman"/>
          <w:sz w:val="28"/>
          <w:szCs w:val="28"/>
        </w:rPr>
        <w:t>за</w:t>
      </w:r>
      <w:proofErr w:type="gramEnd"/>
      <w:r w:rsidRPr="003B142D">
        <w:rPr>
          <w:rFonts w:eastAsia="Times New Roman"/>
          <w:sz w:val="28"/>
          <w:szCs w:val="28"/>
        </w:rPr>
        <w:t>: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соответствие принятых решений действующему за</w:t>
      </w:r>
      <w:r w:rsidRPr="003B142D">
        <w:rPr>
          <w:rFonts w:eastAsia="Times New Roman"/>
          <w:sz w:val="28"/>
          <w:szCs w:val="28"/>
        </w:rPr>
        <w:softHyphen/>
        <w:t>конодательству и локальным нормативным актам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0"/>
          <w:szCs w:val="20"/>
        </w:rPr>
      </w:pPr>
      <w:r w:rsidRPr="003B142D">
        <w:rPr>
          <w:rFonts w:eastAsia="Times New Roman"/>
          <w:sz w:val="28"/>
          <w:szCs w:val="28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  <w:r w:rsidRPr="003B142D">
        <w:rPr>
          <w:rFonts w:eastAsia="Times New Roman"/>
          <w:sz w:val="20"/>
          <w:szCs w:val="20"/>
        </w:rPr>
        <w:t xml:space="preserve"> 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осуществление </w:t>
      </w:r>
      <w:proofErr w:type="gramStart"/>
      <w:r w:rsidRPr="003B142D">
        <w:rPr>
          <w:rFonts w:eastAsia="Times New Roman"/>
          <w:sz w:val="28"/>
          <w:szCs w:val="28"/>
        </w:rPr>
        <w:t>контроля за</w:t>
      </w:r>
      <w:proofErr w:type="gramEnd"/>
      <w:r w:rsidRPr="003B142D">
        <w:rPr>
          <w:rFonts w:eastAsia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квалифицированную и объективную оценку деятельности МБДОУ;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выполнение плана своей работы;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результаты деятельности МБДОУ.</w:t>
      </w:r>
    </w:p>
    <w:p w:rsidR="00C07BEA" w:rsidRPr="003B142D" w:rsidRDefault="00C07BEA" w:rsidP="00C07BEA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</w:p>
    <w:p w:rsidR="00C07BEA" w:rsidRPr="003B142D" w:rsidRDefault="00C07BEA" w:rsidP="00C07BEA">
      <w:pPr>
        <w:shd w:val="clear" w:color="auto" w:fill="FFFFFF"/>
        <w:tabs>
          <w:tab w:val="left" w:pos="993"/>
        </w:tabs>
        <w:suppressAutoHyphens/>
        <w:autoSpaceDE w:val="0"/>
        <w:spacing w:after="200" w:line="276" w:lineRule="auto"/>
        <w:contextualSpacing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6. </w:t>
      </w:r>
      <w:r w:rsidRPr="003B142D">
        <w:rPr>
          <w:b/>
          <w:bCs/>
          <w:color w:val="000000"/>
          <w:sz w:val="28"/>
          <w:szCs w:val="28"/>
        </w:rPr>
        <w:t>Регламент работы педагогического совета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6.1. Педагогический совет проводится не реже четырех раз в течение учебного года. При необходимости проводятся внеплановые педагогические советы. 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6.2. </w:t>
      </w:r>
      <w:r w:rsidRPr="003B142D">
        <w:rPr>
          <w:color w:val="000000"/>
          <w:sz w:val="28"/>
          <w:szCs w:val="28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6.3. </w:t>
      </w:r>
      <w:r w:rsidRPr="003B142D">
        <w:rPr>
          <w:color w:val="000000"/>
          <w:sz w:val="28"/>
          <w:szCs w:val="28"/>
        </w:rPr>
        <w:t>Работой педагогического совета руководит председатель педагогического совета.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>6.4.</w:t>
      </w:r>
      <w:r w:rsidRPr="003B142D">
        <w:rPr>
          <w:color w:val="000000"/>
          <w:sz w:val="28"/>
          <w:szCs w:val="28"/>
        </w:rPr>
        <w:t xml:space="preserve">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6.5. </w:t>
      </w:r>
      <w:r w:rsidRPr="003B142D">
        <w:rPr>
          <w:color w:val="000000"/>
          <w:sz w:val="28"/>
          <w:szCs w:val="28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sz w:val="28"/>
          <w:szCs w:val="28"/>
        </w:rPr>
        <w:t xml:space="preserve">6.6. Решения </w:t>
      </w:r>
      <w:r w:rsidRPr="003B142D">
        <w:rPr>
          <w:color w:val="000000"/>
          <w:sz w:val="28"/>
          <w:szCs w:val="28"/>
        </w:rPr>
        <w:t>педагогического совета</w:t>
      </w:r>
      <w:r w:rsidRPr="003B142D">
        <w:rPr>
          <w:sz w:val="28"/>
          <w:szCs w:val="28"/>
        </w:rPr>
        <w:t xml:space="preserve">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lastRenderedPageBreak/>
        <w:t>6.7.</w:t>
      </w:r>
      <w:r w:rsidRPr="003B142D">
        <w:rPr>
          <w:color w:val="000000"/>
          <w:sz w:val="28"/>
          <w:szCs w:val="28"/>
        </w:rPr>
        <w:t xml:space="preserve">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C07BEA" w:rsidRPr="003B142D" w:rsidRDefault="00C07BEA" w:rsidP="00C07BEA">
      <w:pPr>
        <w:shd w:val="clear" w:color="auto" w:fill="FFFFFF"/>
        <w:tabs>
          <w:tab w:val="left" w:pos="993"/>
          <w:tab w:val="left" w:pos="6120"/>
        </w:tabs>
        <w:autoSpaceDE w:val="0"/>
        <w:jc w:val="both"/>
        <w:rPr>
          <w:b/>
          <w:color w:val="000000"/>
          <w:sz w:val="28"/>
          <w:szCs w:val="28"/>
        </w:rPr>
      </w:pPr>
      <w:r w:rsidRPr="003B142D">
        <w:rPr>
          <w:bCs/>
          <w:sz w:val="28"/>
          <w:szCs w:val="28"/>
        </w:rPr>
        <w:t xml:space="preserve">6.8. </w:t>
      </w:r>
      <w:r w:rsidRPr="003B142D">
        <w:rPr>
          <w:sz w:val="28"/>
          <w:szCs w:val="28"/>
        </w:rP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C07BEA" w:rsidRPr="003B142D" w:rsidRDefault="00C07BEA" w:rsidP="00C07BEA">
      <w:pPr>
        <w:tabs>
          <w:tab w:val="left" w:pos="993"/>
        </w:tabs>
        <w:rPr>
          <w:b/>
          <w:color w:val="000000"/>
          <w:sz w:val="28"/>
          <w:szCs w:val="28"/>
        </w:rPr>
      </w:pPr>
    </w:p>
    <w:p w:rsidR="00C07BEA" w:rsidRPr="000066F9" w:rsidRDefault="00C07BEA" w:rsidP="00C07BEA">
      <w:pPr>
        <w:tabs>
          <w:tab w:val="left" w:pos="993"/>
        </w:tabs>
        <w:rPr>
          <w:b/>
          <w:color w:val="000000"/>
          <w:sz w:val="28"/>
          <w:szCs w:val="28"/>
        </w:rPr>
      </w:pPr>
      <w:r w:rsidRPr="000066F9">
        <w:rPr>
          <w:b/>
          <w:color w:val="000000"/>
          <w:sz w:val="28"/>
          <w:szCs w:val="28"/>
        </w:rPr>
        <w:t xml:space="preserve">7. </w:t>
      </w:r>
      <w:r w:rsidRPr="000066F9">
        <w:rPr>
          <w:b/>
          <w:bCs/>
          <w:sz w:val="28"/>
          <w:szCs w:val="28"/>
        </w:rPr>
        <w:t>Делопроизводство</w:t>
      </w:r>
      <w:r w:rsidRPr="000066F9">
        <w:rPr>
          <w:b/>
          <w:color w:val="000000"/>
          <w:sz w:val="28"/>
          <w:szCs w:val="28"/>
        </w:rPr>
        <w:t xml:space="preserve"> педагогического совета</w:t>
      </w:r>
    </w:p>
    <w:p w:rsidR="00C07BEA" w:rsidRPr="003B142D" w:rsidRDefault="00C07BEA" w:rsidP="00C07BEA">
      <w:pPr>
        <w:tabs>
          <w:tab w:val="left" w:pos="993"/>
        </w:tabs>
        <w:rPr>
          <w:sz w:val="28"/>
          <w:szCs w:val="28"/>
        </w:rPr>
      </w:pPr>
      <w:r w:rsidRPr="003B142D">
        <w:rPr>
          <w:sz w:val="28"/>
          <w:szCs w:val="28"/>
        </w:rPr>
        <w:t>7.1. Заседания педагогического совета оформляются протоколом.</w:t>
      </w:r>
    </w:p>
    <w:p w:rsidR="00C07BEA" w:rsidRPr="003B142D" w:rsidRDefault="00C07BEA" w:rsidP="00C07BEA">
      <w:pPr>
        <w:tabs>
          <w:tab w:val="left" w:pos="993"/>
        </w:tabs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7.2. Протокол  </w:t>
      </w:r>
      <w:r w:rsidRPr="003B142D">
        <w:rPr>
          <w:sz w:val="28"/>
          <w:szCs w:val="28"/>
        </w:rPr>
        <w:t xml:space="preserve">педагогического совета </w:t>
      </w:r>
      <w:r w:rsidRPr="003B142D">
        <w:rPr>
          <w:color w:val="000000"/>
          <w:sz w:val="28"/>
          <w:szCs w:val="28"/>
        </w:rPr>
        <w:t>составляется   не   позднее 5 дней после его завершения.  В  протоколе    указываются:</w:t>
      </w:r>
    </w:p>
    <w:p w:rsidR="00C07BEA" w:rsidRPr="003B142D" w:rsidRDefault="00C07BEA" w:rsidP="00C07BEA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дата проведения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;</w:t>
      </w:r>
    </w:p>
    <w:p w:rsidR="00C07BEA" w:rsidRPr="003B142D" w:rsidRDefault="00C07BEA" w:rsidP="00C07BEA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количественное присутствие (отсутствие) членов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;</w:t>
      </w:r>
    </w:p>
    <w:p w:rsidR="00C07BEA" w:rsidRPr="003B142D" w:rsidRDefault="00C07BEA" w:rsidP="00C07BEA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приглашенные лица (ФИО, должность);</w:t>
      </w:r>
    </w:p>
    <w:p w:rsidR="00C07BEA" w:rsidRPr="003B142D" w:rsidRDefault="00C07BEA" w:rsidP="00C07BEA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вопросы повестки дня;</w:t>
      </w:r>
    </w:p>
    <w:p w:rsidR="00C07BEA" w:rsidRPr="003B142D" w:rsidRDefault="00C07BEA" w:rsidP="00C07BEA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выступающие лица;</w:t>
      </w:r>
    </w:p>
    <w:p w:rsidR="00C07BEA" w:rsidRPr="003B142D" w:rsidRDefault="00C07BEA" w:rsidP="00C07BEA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ход обсуждения вопросов;</w:t>
      </w:r>
    </w:p>
    <w:p w:rsidR="00C07BEA" w:rsidRPr="003B142D" w:rsidRDefault="00C07BEA" w:rsidP="00C07BEA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предложения, рекомендации и замечания членов </w:t>
      </w:r>
      <w:r w:rsidRPr="003B142D">
        <w:rPr>
          <w:sz w:val="28"/>
          <w:szCs w:val="28"/>
        </w:rPr>
        <w:t xml:space="preserve">педагогического совета </w:t>
      </w:r>
      <w:r w:rsidRPr="003B142D">
        <w:rPr>
          <w:color w:val="000000"/>
          <w:sz w:val="28"/>
          <w:szCs w:val="28"/>
        </w:rPr>
        <w:t>и приглашенных лиц</w:t>
      </w:r>
    </w:p>
    <w:p w:rsidR="00C07BEA" w:rsidRPr="003B142D" w:rsidRDefault="00C07BEA" w:rsidP="00C07BEA">
      <w:pPr>
        <w:tabs>
          <w:tab w:val="left" w:pos="993"/>
        </w:tabs>
        <w:jc w:val="both"/>
        <w:rPr>
          <w:color w:val="000000"/>
          <w:sz w:val="28"/>
          <w:szCs w:val="28"/>
        </w:rPr>
      </w:pPr>
      <w:proofErr w:type="gramStart"/>
      <w:r w:rsidRPr="003B142D">
        <w:rPr>
          <w:color w:val="000000"/>
          <w:sz w:val="28"/>
          <w:szCs w:val="28"/>
        </w:rPr>
        <w:t>- количество голосов, поданных «за»,  «против»  и   «воздержался»  по каждому вопросу, поставленному на голосование;</w:t>
      </w:r>
      <w:proofErr w:type="gramEnd"/>
    </w:p>
    <w:p w:rsidR="00C07BEA" w:rsidRPr="003B142D" w:rsidRDefault="00C07BEA" w:rsidP="00C07BEA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решение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.</w:t>
      </w:r>
    </w:p>
    <w:p w:rsidR="00C07BEA" w:rsidRPr="003B142D" w:rsidRDefault="00C07BEA" w:rsidP="00C07BEA">
      <w:pPr>
        <w:widowControl w:val="0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sz w:val="28"/>
          <w:szCs w:val="28"/>
        </w:rPr>
        <w:t>7.3. Протоколы подписываются председателем и секретарем педагогического совета.</w:t>
      </w:r>
    </w:p>
    <w:p w:rsidR="00C07BEA" w:rsidRPr="003B142D" w:rsidRDefault="00C07BEA" w:rsidP="00C07BEA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color w:val="000000"/>
          <w:sz w:val="28"/>
          <w:szCs w:val="28"/>
        </w:rPr>
        <w:t>7.4.</w:t>
      </w:r>
      <w:r w:rsidRPr="003B142D">
        <w:rPr>
          <w:sz w:val="28"/>
          <w:szCs w:val="28"/>
        </w:rPr>
        <w:t xml:space="preserve"> Нумерация протоколов ведется от начала учебного года.</w:t>
      </w:r>
    </w:p>
    <w:p w:rsidR="00C07BEA" w:rsidRPr="003B142D" w:rsidRDefault="00C07BEA" w:rsidP="00C07BEA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sz w:val="28"/>
          <w:szCs w:val="28"/>
        </w:rPr>
        <w:t>7.5.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C07BEA" w:rsidRPr="003B142D" w:rsidRDefault="00C07BEA" w:rsidP="00C07BEA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sz w:val="28"/>
          <w:szCs w:val="28"/>
        </w:rPr>
        <w:t xml:space="preserve">7.6. Книга протоколов педагогического совета </w:t>
      </w:r>
      <w:r w:rsidRPr="003B142D">
        <w:rPr>
          <w:color w:val="000000"/>
          <w:sz w:val="28"/>
          <w:szCs w:val="28"/>
        </w:rPr>
        <w:t xml:space="preserve">входит в его номенклатуру, </w:t>
      </w:r>
      <w:r w:rsidRPr="003B142D">
        <w:rPr>
          <w:sz w:val="28"/>
          <w:szCs w:val="28"/>
        </w:rPr>
        <w:t>хранится в делах МБДОУ и передается по акту (при смене руководителя, передаче в архив).</w:t>
      </w:r>
    </w:p>
    <w:p w:rsidR="00C07BEA" w:rsidRPr="003B142D" w:rsidRDefault="00C07BEA" w:rsidP="00C07BEA">
      <w:pPr>
        <w:tabs>
          <w:tab w:val="left" w:pos="993"/>
        </w:tabs>
        <w:rPr>
          <w:b/>
          <w:color w:val="000000"/>
          <w:sz w:val="28"/>
          <w:szCs w:val="28"/>
        </w:rPr>
      </w:pP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</w:p>
    <w:p w:rsidR="00C07BEA" w:rsidRPr="003B142D" w:rsidRDefault="00C07BEA" w:rsidP="00C07BEA">
      <w:pPr>
        <w:shd w:val="clear" w:color="auto" w:fill="FFFFFF"/>
        <w:tabs>
          <w:tab w:val="left" w:pos="993"/>
        </w:tabs>
        <w:autoSpaceDE w:val="0"/>
        <w:ind w:firstLine="709"/>
        <w:jc w:val="both"/>
        <w:rPr>
          <w:color w:val="000000"/>
          <w:sz w:val="28"/>
          <w:szCs w:val="28"/>
        </w:rPr>
      </w:pPr>
    </w:p>
    <w:p w:rsidR="00C07BEA" w:rsidRDefault="00C07BEA" w:rsidP="00C07BEA"/>
    <w:p w:rsidR="009E28F7" w:rsidRDefault="007A660B"/>
    <w:sectPr w:rsidR="009E2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BEA"/>
    <w:rsid w:val="007A660B"/>
    <w:rsid w:val="009A766A"/>
    <w:rsid w:val="00BE13CD"/>
    <w:rsid w:val="00C0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BE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6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60B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BE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60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60B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1264</Words>
  <Characters>7206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Tester</dc:creator>
  <cp:lastModifiedBy>Tester</cp:lastModifiedBy>
  <cp:revision>3</cp:revision>
  <dcterms:created xsi:type="dcterms:W3CDTF">2020-01-23T06:03:00Z</dcterms:created>
  <dcterms:modified xsi:type="dcterms:W3CDTF">2020-01-23T06:50:00Z</dcterms:modified>
</cp:coreProperties>
</file>